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1E" w:rsidRDefault="00345B1E" w:rsidP="001F09DB">
      <w:pPr>
        <w:autoSpaceDE w:val="0"/>
        <w:autoSpaceDN w:val="0"/>
        <w:spacing w:after="0" w:line="240" w:lineRule="auto"/>
      </w:pPr>
    </w:p>
    <w:p w:rsidR="00345B1E" w:rsidRPr="00B87567" w:rsidRDefault="00345B1E" w:rsidP="001F09DB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B8756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45B1E" w:rsidRPr="00B87567" w:rsidRDefault="00345B1E" w:rsidP="001F09DB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B87567">
        <w:rPr>
          <w:rFonts w:ascii="Times New Roman" w:eastAsia="Times New Roman" w:hAnsi="Times New Roman"/>
          <w:color w:val="000000"/>
          <w:sz w:val="24"/>
          <w:lang w:val="ru-RU"/>
        </w:rPr>
        <w:t>Департамент Смоленской области по образованию и науке</w:t>
      </w:r>
      <w:r w:rsidRPr="00B87567">
        <w:rPr>
          <w:lang w:val="ru-RU"/>
        </w:rPr>
        <w:t xml:space="preserve"> </w:t>
      </w:r>
    </w:p>
    <w:p w:rsidR="00345B1E" w:rsidRPr="00B87567" w:rsidRDefault="00345B1E" w:rsidP="001F09DB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B87567">
        <w:rPr>
          <w:rFonts w:ascii="Times New Roman" w:eastAsia="Times New Roman" w:hAnsi="Times New Roman"/>
          <w:color w:val="000000"/>
          <w:sz w:val="24"/>
          <w:lang w:val="ru-RU"/>
        </w:rPr>
        <w:t>Администрация города Смоленска</w:t>
      </w:r>
    </w:p>
    <w:p w:rsidR="00345B1E" w:rsidRPr="00B87567" w:rsidRDefault="00345B1E" w:rsidP="001F09DB">
      <w:pPr>
        <w:autoSpaceDE w:val="0"/>
        <w:autoSpaceDN w:val="0"/>
        <w:spacing w:after="0" w:line="240" w:lineRule="auto"/>
        <w:ind w:right="40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7567">
        <w:rPr>
          <w:rFonts w:ascii="Times New Roman" w:eastAsia="Times New Roman" w:hAnsi="Times New Roman"/>
          <w:color w:val="000000"/>
          <w:sz w:val="24"/>
          <w:lang w:val="ru-RU"/>
        </w:rPr>
        <w:t>МБОУ "СШ № 3"</w:t>
      </w:r>
    </w:p>
    <w:p w:rsidR="00345B1E" w:rsidRPr="00B87567" w:rsidRDefault="00345B1E" w:rsidP="00345B1E">
      <w:pPr>
        <w:autoSpaceDE w:val="0"/>
        <w:autoSpaceDN w:val="0"/>
        <w:spacing w:after="0" w:line="360" w:lineRule="auto"/>
        <w:ind w:right="4074"/>
        <w:jc w:val="right"/>
        <w:rPr>
          <w:lang w:val="ru-RU"/>
        </w:rPr>
      </w:pPr>
    </w:p>
    <w:p w:rsidR="001F09DB" w:rsidRPr="00B87567" w:rsidRDefault="001F09DB" w:rsidP="00345B1E">
      <w:pPr>
        <w:autoSpaceDE w:val="0"/>
        <w:autoSpaceDN w:val="0"/>
        <w:spacing w:after="0" w:line="360" w:lineRule="auto"/>
        <w:ind w:right="4074"/>
        <w:jc w:val="right"/>
        <w:rPr>
          <w:lang w:val="ru-RU"/>
        </w:rPr>
      </w:pPr>
    </w:p>
    <w:tbl>
      <w:tblPr>
        <w:tblStyle w:val="a8"/>
        <w:tblpPr w:leftFromText="180" w:rightFromText="180" w:vertAnchor="text" w:horzAnchor="margin" w:tblpXSpec="center" w:tblpY="33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827"/>
      </w:tblGrid>
      <w:tr w:rsidR="00B87567" w:rsidRPr="00CA7380" w:rsidTr="00B87567">
        <w:trPr>
          <w:trHeight w:val="1681"/>
        </w:trPr>
        <w:tc>
          <w:tcPr>
            <w:tcW w:w="3369" w:type="dxa"/>
          </w:tcPr>
          <w:p w:rsidR="00B87567" w:rsidRPr="00B87567" w:rsidRDefault="00B87567" w:rsidP="00B87567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B87567" w:rsidRDefault="00B87567" w:rsidP="00B87567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Руководитель ШМО</w:t>
            </w:r>
          </w:p>
          <w:p w:rsidR="00B87567" w:rsidRPr="00B87567" w:rsidRDefault="00B87567" w:rsidP="00B87567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 </w:t>
            </w:r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Михалева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Т. В. </w:t>
            </w:r>
          </w:p>
          <w:p w:rsidR="00B87567" w:rsidRDefault="00B87567" w:rsidP="00B87567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Протокол </w:t>
            </w:r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№1 </w:t>
            </w:r>
          </w:p>
          <w:p w:rsidR="00B87567" w:rsidRPr="00B87567" w:rsidRDefault="00B87567" w:rsidP="00B87567">
            <w:pPr>
              <w:widowControl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30 августа 2023 г.</w:t>
            </w:r>
          </w:p>
        </w:tc>
        <w:tc>
          <w:tcPr>
            <w:tcW w:w="3260" w:type="dxa"/>
          </w:tcPr>
          <w:p w:rsidR="00B87567" w:rsidRPr="00B87567" w:rsidRDefault="00B87567" w:rsidP="00B875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B87567" w:rsidRPr="00B87567" w:rsidRDefault="00B87567" w:rsidP="00B875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директора</w:t>
            </w:r>
          </w:p>
          <w:p w:rsidR="00B87567" w:rsidRPr="00B87567" w:rsidRDefault="00B87567" w:rsidP="00B8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 Коновалова Е.Ю.</w:t>
            </w:r>
          </w:p>
          <w:p w:rsidR="00B87567" w:rsidRPr="00B87567" w:rsidRDefault="00B87567" w:rsidP="00B87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9</w:t>
            </w:r>
          </w:p>
          <w:p w:rsidR="00B87567" w:rsidRPr="00B87567" w:rsidRDefault="00B87567" w:rsidP="00B87567">
            <w:pPr>
              <w:widowControl/>
              <w:autoSpaceDE/>
              <w:autoSpaceDN/>
              <w:ind w:left="33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2023 г.</w:t>
            </w:r>
          </w:p>
        </w:tc>
        <w:tc>
          <w:tcPr>
            <w:tcW w:w="3827" w:type="dxa"/>
          </w:tcPr>
          <w:p w:rsidR="00B87567" w:rsidRPr="00CA7380" w:rsidRDefault="00B87567" w:rsidP="00CA73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CA73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CA7380" w:rsidRDefault="00B87567" w:rsidP="00CA73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CA73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B87567" w:rsidRPr="00CA7380" w:rsidRDefault="00B87567" w:rsidP="00CA73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CA73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_____________ Емельянов</w:t>
            </w:r>
            <w:r w:rsidR="00CA73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С. В.</w:t>
            </w:r>
          </w:p>
          <w:p w:rsidR="00CA7380" w:rsidRDefault="00B87567" w:rsidP="00CA73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CA73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Приказ № 43/1 </w:t>
            </w:r>
          </w:p>
          <w:p w:rsidR="00B87567" w:rsidRPr="00CA7380" w:rsidRDefault="00B87567" w:rsidP="00CA73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CA73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31 августа 2023 г.</w:t>
            </w:r>
          </w:p>
        </w:tc>
      </w:tr>
    </w:tbl>
    <w:p w:rsidR="00345B1E" w:rsidRDefault="00345B1E" w:rsidP="001F09DB">
      <w:pPr>
        <w:autoSpaceDE w:val="0"/>
        <w:autoSpaceDN w:val="0"/>
        <w:spacing w:before="1038" w:after="0" w:line="230" w:lineRule="auto"/>
        <w:ind w:right="8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87567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CA7380" w:rsidRPr="00B87567" w:rsidRDefault="00CA7380" w:rsidP="00CA7380">
      <w:pPr>
        <w:autoSpaceDE w:val="0"/>
        <w:autoSpaceDN w:val="0"/>
        <w:spacing w:before="166" w:after="0" w:line="230" w:lineRule="auto"/>
        <w:ind w:right="89"/>
        <w:jc w:val="center"/>
        <w:rPr>
          <w:lang w:val="ru-RU"/>
        </w:rPr>
      </w:pPr>
    </w:p>
    <w:p w:rsidR="00345B1E" w:rsidRPr="00CA7380" w:rsidRDefault="001F09DB" w:rsidP="001F09DB">
      <w:pPr>
        <w:autoSpaceDE w:val="0"/>
        <w:autoSpaceDN w:val="0"/>
        <w:spacing w:before="166" w:after="0" w:line="230" w:lineRule="auto"/>
        <w:ind w:right="89"/>
        <w:jc w:val="center"/>
        <w:rPr>
          <w:b/>
          <w:lang w:val="ru-RU"/>
        </w:rPr>
      </w:pPr>
      <w:r w:rsidRPr="00CA7380">
        <w:rPr>
          <w:rFonts w:ascii="Times New Roman" w:eastAsia="Times New Roman" w:hAnsi="Times New Roman"/>
          <w:b/>
          <w:color w:val="000000"/>
          <w:sz w:val="24"/>
          <w:lang w:val="ru-RU"/>
        </w:rPr>
        <w:t>курса в</w:t>
      </w:r>
      <w:r w:rsidR="00345B1E" w:rsidRPr="00CA7380">
        <w:rPr>
          <w:rFonts w:ascii="Times New Roman" w:eastAsia="Times New Roman" w:hAnsi="Times New Roman"/>
          <w:b/>
          <w:color w:val="000000"/>
          <w:sz w:val="24"/>
          <w:lang w:val="ru-RU"/>
        </w:rPr>
        <w:t>неурочной деятельности</w:t>
      </w:r>
    </w:p>
    <w:p w:rsidR="00345B1E" w:rsidRPr="00CA7380" w:rsidRDefault="00345B1E" w:rsidP="001F09DB">
      <w:pPr>
        <w:autoSpaceDE w:val="0"/>
        <w:autoSpaceDN w:val="0"/>
        <w:spacing w:before="70" w:after="0" w:line="230" w:lineRule="auto"/>
        <w:ind w:right="-52"/>
        <w:jc w:val="center"/>
        <w:rPr>
          <w:b/>
          <w:lang w:val="ru-RU"/>
        </w:rPr>
      </w:pPr>
      <w:r w:rsidRPr="00CA7380">
        <w:rPr>
          <w:rFonts w:ascii="Times New Roman" w:eastAsia="Times New Roman" w:hAnsi="Times New Roman"/>
          <w:b/>
          <w:color w:val="000000"/>
          <w:sz w:val="24"/>
          <w:lang w:val="ru-RU"/>
        </w:rPr>
        <w:t>«Математика и конструирование»</w:t>
      </w:r>
    </w:p>
    <w:p w:rsidR="00345B1E" w:rsidRPr="00B87567" w:rsidRDefault="006037F9" w:rsidP="001F09DB">
      <w:pPr>
        <w:autoSpaceDE w:val="0"/>
        <w:autoSpaceDN w:val="0"/>
        <w:spacing w:before="670" w:after="0" w:line="230" w:lineRule="auto"/>
        <w:ind w:right="-5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1</w:t>
      </w:r>
      <w:r w:rsidR="00B87567" w:rsidRPr="00B875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775905">
        <w:rPr>
          <w:rFonts w:ascii="Times New Roman" w:eastAsia="Times New Roman" w:hAnsi="Times New Roman"/>
          <w:color w:val="000000"/>
          <w:sz w:val="24"/>
          <w:lang w:val="ru-RU"/>
        </w:rPr>
        <w:t>классов</w:t>
      </w:r>
      <w:bookmarkStart w:id="0" w:name="_GoBack"/>
      <w:bookmarkEnd w:id="0"/>
      <w:r w:rsidR="00B87567" w:rsidRPr="00B875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345B1E" w:rsidRPr="00B87567">
        <w:rPr>
          <w:rFonts w:ascii="Times New Roman" w:eastAsia="Times New Roman" w:hAnsi="Times New Roman"/>
          <w:color w:val="000000"/>
          <w:sz w:val="24"/>
          <w:lang w:val="ru-RU"/>
        </w:rPr>
        <w:t>начального общего образования</w:t>
      </w:r>
    </w:p>
    <w:p w:rsidR="00345B1E" w:rsidRPr="00B87567" w:rsidRDefault="00B87567" w:rsidP="001F09DB">
      <w:pPr>
        <w:autoSpaceDE w:val="0"/>
        <w:autoSpaceDN w:val="0"/>
        <w:spacing w:before="70" w:after="0" w:line="230" w:lineRule="auto"/>
        <w:ind w:right="89"/>
        <w:jc w:val="center"/>
        <w:rPr>
          <w:lang w:val="ru-RU"/>
        </w:rPr>
      </w:pPr>
      <w:r w:rsidRPr="00B87567"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="00345B1E" w:rsidRPr="00B87567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год</w:t>
      </w:r>
    </w:p>
    <w:p w:rsidR="00345B1E" w:rsidRPr="00B87567" w:rsidRDefault="00345B1E" w:rsidP="00345B1E">
      <w:pPr>
        <w:autoSpaceDE w:val="0"/>
        <w:autoSpaceDN w:val="0"/>
        <w:spacing w:before="2112" w:after="0" w:line="230" w:lineRule="auto"/>
        <w:ind w:right="28"/>
        <w:jc w:val="right"/>
        <w:rPr>
          <w:lang w:val="ru-RU"/>
        </w:rPr>
      </w:pPr>
      <w:r w:rsidRPr="00B87567">
        <w:rPr>
          <w:rFonts w:ascii="Times New Roman" w:eastAsia="Times New Roman" w:hAnsi="Times New Roman"/>
          <w:color w:val="000000"/>
          <w:sz w:val="24"/>
          <w:lang w:val="ru-RU"/>
        </w:rPr>
        <w:t>Состав</w:t>
      </w:r>
      <w:r w:rsidR="001F09DB" w:rsidRPr="00B87567">
        <w:rPr>
          <w:rFonts w:ascii="Times New Roman" w:eastAsia="Times New Roman" w:hAnsi="Times New Roman"/>
          <w:color w:val="000000"/>
          <w:sz w:val="24"/>
          <w:lang w:val="ru-RU"/>
        </w:rPr>
        <w:t xml:space="preserve">итель: </w:t>
      </w:r>
      <w:r w:rsidR="00B87567" w:rsidRPr="00B87567">
        <w:rPr>
          <w:rFonts w:ascii="Times New Roman" w:eastAsia="Times New Roman" w:hAnsi="Times New Roman"/>
          <w:color w:val="000000"/>
          <w:sz w:val="24"/>
          <w:lang w:val="ru-RU"/>
        </w:rPr>
        <w:t>Егорченкова Ольга Васильевна</w:t>
      </w:r>
    </w:p>
    <w:p w:rsidR="00345B1E" w:rsidRPr="00B87567" w:rsidRDefault="00345B1E" w:rsidP="00345B1E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B87567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345B1E" w:rsidRPr="00B87567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B87567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B87567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B87567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B87567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B87567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B87567" w:rsidRDefault="00345B1E" w:rsidP="00345B1E">
      <w:pPr>
        <w:autoSpaceDE w:val="0"/>
        <w:autoSpaceDN w:val="0"/>
        <w:spacing w:after="228" w:line="220" w:lineRule="exact"/>
        <w:rPr>
          <w:lang w:val="ru-RU"/>
        </w:rPr>
      </w:pPr>
    </w:p>
    <w:p w:rsidR="00345B1E" w:rsidRPr="00B87567" w:rsidRDefault="00B87567" w:rsidP="00345B1E">
      <w:pPr>
        <w:autoSpaceDE w:val="0"/>
        <w:autoSpaceDN w:val="0"/>
        <w:spacing w:after="0" w:line="230" w:lineRule="auto"/>
        <w:ind w:right="3678"/>
        <w:jc w:val="right"/>
        <w:rPr>
          <w:lang w:val="ru-RU"/>
        </w:rPr>
      </w:pPr>
      <w:r w:rsidRPr="00B87567">
        <w:rPr>
          <w:rFonts w:ascii="Times New Roman" w:eastAsia="Times New Roman" w:hAnsi="Times New Roman"/>
          <w:color w:val="000000"/>
          <w:sz w:val="24"/>
          <w:lang w:val="ru-RU"/>
        </w:rPr>
        <w:t>Смоленск 2023</w:t>
      </w:r>
    </w:p>
    <w:p w:rsidR="00345B1E" w:rsidRPr="00B87567" w:rsidRDefault="00345B1E" w:rsidP="00345B1E">
      <w:pPr>
        <w:rPr>
          <w:lang w:val="ru-RU"/>
        </w:rPr>
        <w:sectPr w:rsidR="00345B1E" w:rsidRPr="00B87567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E270D" w:rsidRPr="00B87567" w:rsidRDefault="00EE270D" w:rsidP="00EE270D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8756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Рабочая программа по курсу внеурочной деятельности </w:t>
      </w:r>
      <w:r w:rsidRPr="00B87567">
        <w:rPr>
          <w:rFonts w:ascii="Times New Roman" w:hAnsi="Times New Roman"/>
          <w:color w:val="000000"/>
          <w:sz w:val="24"/>
          <w:lang w:val="ru-RU"/>
        </w:rPr>
        <w:t xml:space="preserve">«Математика и конструирование» </w:t>
      </w:r>
      <w:r w:rsidRPr="00B87567">
        <w:rPr>
          <w:rFonts w:ascii="Times New Roman" w:hAnsi="Times New Roman"/>
          <w:color w:val="000000"/>
          <w:sz w:val="24"/>
          <w:szCs w:val="24"/>
          <w:lang w:val="ru-RU"/>
        </w:rPr>
        <w:t xml:space="preserve">  на уровне начального общего образования составлена на основе Требований к результатам освоения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программы воспитания.</w:t>
      </w:r>
    </w:p>
    <w:p w:rsidR="00EE270D" w:rsidRPr="00B87567" w:rsidRDefault="00EE270D" w:rsidP="00EE270D">
      <w:pPr>
        <w:autoSpaceDE w:val="0"/>
        <w:autoSpaceDN w:val="0"/>
        <w:spacing w:after="0" w:line="240" w:lineRule="auto"/>
        <w:ind w:right="-48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НОО «Математика и конструирование» является курсом внеурочной деятельности на уровне начального  общего образования. Данная программа предусматри</w:t>
      </w:r>
      <w:r w:rsidR="006037F9">
        <w:rPr>
          <w:rFonts w:ascii="Times New Roman" w:hAnsi="Times New Roman"/>
          <w:color w:val="000000"/>
          <w:sz w:val="24"/>
          <w:szCs w:val="24"/>
          <w:lang w:val="ru-RU"/>
        </w:rPr>
        <w:t>вает изучение курса в 1</w:t>
      </w:r>
      <w:r w:rsidR="00B87567" w:rsidRPr="00B87567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</w:t>
      </w:r>
      <w:r w:rsidR="006037F9">
        <w:rPr>
          <w:rFonts w:ascii="Times New Roman" w:hAnsi="Times New Roman"/>
          <w:color w:val="000000"/>
          <w:sz w:val="24"/>
          <w:szCs w:val="24"/>
          <w:lang w:val="ru-RU"/>
        </w:rPr>
        <w:t>1 час в неделю, всего 33</w:t>
      </w:r>
      <w:r w:rsidRPr="00B8756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часа. </w:t>
      </w:r>
    </w:p>
    <w:p w:rsidR="00EE270D" w:rsidRPr="00B87567" w:rsidRDefault="00EE270D" w:rsidP="00EE270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/>
          <w:sz w:val="24"/>
          <w:szCs w:val="24"/>
          <w:lang w:val="ru-RU"/>
        </w:rPr>
        <w:t xml:space="preserve">Программа разработана в соответствии с  требованиями </w:t>
      </w:r>
      <w:r w:rsidRPr="00B87567">
        <w:rPr>
          <w:rFonts w:ascii="Times New Roman" w:hAnsi="Times New Roman"/>
          <w:color w:val="000000"/>
          <w:sz w:val="24"/>
          <w:szCs w:val="24"/>
          <w:lang w:val="ru-RU"/>
        </w:rPr>
        <w:t xml:space="preserve">ФГОС НОО третьего поколения. 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sz w:val="24"/>
          <w:szCs w:val="24"/>
          <w:lang w:val="ru-RU"/>
        </w:rPr>
        <w:t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EE270D" w:rsidRPr="00B87567" w:rsidRDefault="00EE270D" w:rsidP="00EE270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5B1E" w:rsidRPr="00B87567" w:rsidRDefault="00345B1E" w:rsidP="00345B1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КРУЖКА </w:t>
      </w:r>
      <w:r w:rsidRPr="00B87567">
        <w:rPr>
          <w:rFonts w:ascii="Times New Roman" w:hAnsi="Times New Roman"/>
          <w:b/>
          <w:sz w:val="24"/>
          <w:szCs w:val="24"/>
          <w:lang w:val="ru-RU"/>
        </w:rPr>
        <w:t>«МАТЕМАТИКА И КОНСТРУИРОВАНИЕ»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sz w:val="24"/>
          <w:szCs w:val="24"/>
          <w:lang w:val="ru-RU"/>
        </w:rPr>
        <w:t>Содержание курса «Математика и конструирование»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B87567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мения</w:t>
      </w:r>
      <w:r w:rsidRPr="00B875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756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решать учебную задачу творчески. </w:t>
      </w:r>
      <w:r w:rsidRPr="00B87567">
        <w:rPr>
          <w:rFonts w:ascii="Times New Roman" w:hAnsi="Times New Roman" w:cs="Times New Roman"/>
          <w:sz w:val="24"/>
          <w:szCs w:val="24"/>
          <w:lang w:val="ru-RU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факультативного курса представлено двумя крупными разделами: «Геометрическая составляющая курса» и «Конструирование».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Геометрическая составляющая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Точка. Линия. Линии прямые и кривые. Линии замкнутые и незамкнутые. Прямая линия. Свойства прямой. Отрезок. Деление отрезка пополам. Луч. Взаимное расположение отрезков на плоскости и в пространстве. Геометрическая сумма и разность двух отрезков. Угол. Виды углов: прямой, острый, тупой, развёрнутый. Ломаная. Вершины, звенья ломаной. Длина ломаной. Многоугольник — замкнутая ломаная. Углы, вершины, стороны многоугольника. Виды многоугольников: треугольник, четырёхугольник, пятиугольник и т. д. Периметр многоугольника. Виды треугольников: по соотношению сторон: разносторонний, равнобедренный (равносторонний); по углам: прямоугольный, остроугольный, тупоугольный, разносторонний. Построение треугольника по трём сторонам с использованием циркуля и </w:t>
      </w:r>
      <w:proofErr w:type="spellStart"/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неоцифрованной</w:t>
      </w:r>
      <w:proofErr w:type="spellEnd"/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линейки. Прямоугольник. Квадрат. Диагонали прямоугольника (квадрата) и их свойства. Построение прямоугольника (квадрата) с использованием свойств его диагоналей. Периметр многоугольника. Площадь прямоугольника (квадрата), площадь прямоугольного треугольника. Обозначение геометрических фигур буквами. Окружность. Круг. Центр, радиус, диаметр окружности (круга). Взаимное расположение прямоугольника (квадрата) и окружности. Прямоугольник, вписанный в окружность; окружность, описанная около прямоугольника (квадрата). Вписанный в окружность треугольник. Деление окружности на 2, 4, 8 равных частей. Деление окружности на 3, 6, 12 равных частей. Взаимное расположение окружностей на плоскости. Кольцо. Прямоугольный параллелепипед. Грани, рёбра, вершины прямоугольного параллелепипеда. Свойства граней и рёбер прямоугольного параллелепипеда. Развёртка прямоугольного параллелепипеда. Куб. Грани, рёбра, вершины куба. Развёртка куба. Изображение прямоугольного параллелепипеда (куба) в трёх проекциях. Треугольная пирамида. Грани, рёбра, вершины </w:t>
      </w:r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треугольной пирамиды. Прямой круговой цилиндр. Шар. Сфера. Осевая симметрия. Фигуры, имеющие одну, две и более осей симметрии.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Конструирование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бумаги. Основные приёмы обработки бумаги: сгибание, складывание, разметка по шаблону, разрезание ножницами, соединение деталей из бумаги с использованием клея.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Разметка бумаги по шаблону. Конструирование из полосок бумаги разной длины моделей «Самолёт», «Песочница». Изготовление заготовок прямоугольной формы заданных размеров.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для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конструирования различных геометрических фигур, бордюров, сюжетных картин. Знакомство с техникой «Оригами» и изготовление изделий с использованием этой техники. Чертёж. Линии на чертеже: основная (изображение видимого контура), сплошная тонкая (размерная и выносная), </w:t>
      </w:r>
      <w:proofErr w:type="gramStart"/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штрих-пунктирная</w:t>
      </w:r>
      <w:proofErr w:type="gramEnd"/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(обозначение линий сгиба). Чтение чертежа, изготовление аппликаций и изделий по чертежу. Технологический рисунок. Изготовление аппликаций по технологическому рисунку. Технологическая карта. Изготовление изделий по технологической карте.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Набор «Конструктор»: название и назначение деталей, способы их крепления: простое, жёсткое, внахлёстку двумя болтами, шарнирное; рабочие инструменты. Сборка из деталей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«Конструктора» различных моделей геометрических фигур и изделий.</w:t>
      </w:r>
    </w:p>
    <w:p w:rsidR="00EE270D" w:rsidRPr="00B87567" w:rsidRDefault="00EE270D" w:rsidP="00EE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геометрического содержания «</w:t>
      </w:r>
      <w:proofErr w:type="spellStart"/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Танграм</w:t>
      </w:r>
      <w:proofErr w:type="spellEnd"/>
      <w:r w:rsidRPr="00B8756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«Пентамино». Изготовление фигур, имеющих заданное количество осей симметрии.</w:t>
      </w:r>
    </w:p>
    <w:p w:rsidR="00EE270D" w:rsidRPr="00B87567" w:rsidRDefault="00EE270D" w:rsidP="00345B1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270D" w:rsidRPr="00B87567" w:rsidRDefault="00EE270D" w:rsidP="00345B1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270D" w:rsidRPr="00B87567" w:rsidRDefault="00EE270D" w:rsidP="00EE270D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87567">
        <w:rPr>
          <w:rFonts w:ascii="Times New Roman" w:hAnsi="Times New Roman"/>
          <w:b/>
          <w:color w:val="000000"/>
          <w:sz w:val="24"/>
        </w:rPr>
        <w:t xml:space="preserve">ПЛАНИРУЕМЫЕ РЕЗУЛЬТАТЫ ОСВОЕНИЯ КРУЖКА «МАТЕМАТИКА И </w:t>
      </w:r>
      <w:r w:rsidRPr="00B87567">
        <w:rPr>
          <w:rFonts w:ascii="Times New Roman" w:hAnsi="Times New Roman"/>
          <w:b/>
          <w:sz w:val="24"/>
          <w:szCs w:val="24"/>
        </w:rPr>
        <w:t>КОНСТРУИРОВАНИЕ</w:t>
      </w:r>
      <w:r w:rsidRPr="00B87567">
        <w:rPr>
          <w:rFonts w:ascii="Times New Roman" w:hAnsi="Times New Roman"/>
          <w:b/>
          <w:color w:val="000000"/>
          <w:sz w:val="24"/>
        </w:rPr>
        <w:t>»</w:t>
      </w:r>
    </w:p>
    <w:p w:rsidR="00345B1E" w:rsidRPr="00B87567" w:rsidRDefault="00345B1E" w:rsidP="00345B1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>Личностными</w:t>
      </w:r>
      <w:proofErr w:type="spellEnd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>результаты</w:t>
      </w:r>
      <w:proofErr w:type="spellEnd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345B1E" w:rsidRPr="00B87567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любознательности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сообразительности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proofErr w:type="spellEnd"/>
    </w:p>
    <w:p w:rsidR="00345B1E" w:rsidRPr="00B87567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разнообразных заданий проблемного и эвристического характера;</w:t>
      </w:r>
    </w:p>
    <w:p w:rsidR="00345B1E" w:rsidRPr="00B87567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внимательности, настойчивости, целеустремленности, </w:t>
      </w:r>
      <w:proofErr w:type="spellStart"/>
      <w:proofErr w:type="gramStart"/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умени</w:t>
      </w:r>
      <w:proofErr w:type="spellEnd"/>
      <w:r w:rsidR="00EE270D"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</w:p>
    <w:p w:rsidR="00345B1E" w:rsidRPr="00B87567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преодолевать трудности – качеств весьма важных в практической деятельности</w:t>
      </w:r>
    </w:p>
    <w:p w:rsidR="00345B1E" w:rsidRPr="00B87567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любого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B1E" w:rsidRPr="00B87567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чувства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справедливости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B1E" w:rsidRPr="00B87567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самостоятельности суждений, независимости и нестандартности</w:t>
      </w:r>
    </w:p>
    <w:p w:rsidR="00345B1E" w:rsidRPr="00B87567" w:rsidRDefault="00345B1E" w:rsidP="00345B1E">
      <w:pPr>
        <w:numPr>
          <w:ilvl w:val="0"/>
          <w:numId w:val="1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B1E" w:rsidRPr="00B87567" w:rsidRDefault="00345B1E" w:rsidP="00345B1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>результаты</w:t>
      </w:r>
      <w:proofErr w:type="spellEnd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:rsidR="00345B1E" w:rsidRPr="00B87567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Ориентироваться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в понятиях «влево», «вправо», «вверх», «вниз».</w:t>
      </w:r>
    </w:p>
    <w:p w:rsidR="00345B1E" w:rsidRPr="00B87567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Ориентироваться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на точку начала движения, на числа и стрелки 1</w:t>
      </w: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→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↓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и др., указывающие направление движения.</w:t>
      </w:r>
    </w:p>
    <w:p w:rsidR="00345B1E" w:rsidRPr="00B87567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Проводить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линии по заданному маршруту (алгоритму).</w:t>
      </w:r>
    </w:p>
    <w:p w:rsidR="00345B1E" w:rsidRPr="00B87567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Выделять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фигуру заданной формы на сложном чертеже.</w:t>
      </w:r>
    </w:p>
    <w:p w:rsidR="00345B1E" w:rsidRPr="00B87567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Анализировать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расположение деталей (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танов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, треугольников, уголков, спичек) в исходной конструкции.</w:t>
      </w:r>
    </w:p>
    <w:p w:rsidR="00345B1E" w:rsidRPr="00B87567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Составлять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фигуры из частей. </w:t>
      </w: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Определять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место заданной детали в конструкции.</w:t>
      </w:r>
    </w:p>
    <w:p w:rsidR="00345B1E" w:rsidRPr="00B87567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Выявлять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закономерности в расположении деталей; </w:t>
      </w: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составлять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детали в соответствии с заданным контуром конструкции.</w:t>
      </w:r>
    </w:p>
    <w:p w:rsidR="00345B1E" w:rsidRPr="00B87567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Сопоставлять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полученный (промежуточный, итоговый) результат с заданным условием.</w:t>
      </w:r>
    </w:p>
    <w:p w:rsidR="00345B1E" w:rsidRPr="00B87567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Объяснять (доказывать)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деталей или способа действия при заданном условии.</w:t>
      </w:r>
    </w:p>
    <w:p w:rsidR="00345B1E" w:rsidRPr="00B87567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Анализировать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предложенные возможные варианты верного решения.</w:t>
      </w:r>
    </w:p>
    <w:p w:rsidR="00345B1E" w:rsidRPr="00B87567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Моделировать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объёмные фигуры из различных материалов (проволока, пластилин и др.) и из развёрток.</w:t>
      </w:r>
    </w:p>
    <w:p w:rsidR="00345B1E" w:rsidRPr="00B87567" w:rsidRDefault="00345B1E" w:rsidP="00345B1E">
      <w:pPr>
        <w:numPr>
          <w:ilvl w:val="0"/>
          <w:numId w:val="2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Осуществлять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развернутые действия контроля и самоконтроля: сравнивать построенную конструкцию с образцом.</w:t>
      </w:r>
    </w:p>
    <w:p w:rsidR="00345B1E" w:rsidRPr="00B87567" w:rsidRDefault="00345B1E" w:rsidP="00345B1E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>Предметные</w:t>
      </w:r>
      <w:proofErr w:type="spellEnd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>результаты</w:t>
      </w:r>
      <w:proofErr w:type="spellEnd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345B1E" w:rsidRPr="00B87567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→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↓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указывающие направление движения. Проведение линии по заданному маршруту (алгоритму): путешествие точки (на листе в клетку).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маршрута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рисунка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B1E" w:rsidRPr="00B87567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 разных видов задач. Воспроизведение способа решения задачи.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Выбор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</w:rPr>
        <w:t>решения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B1E" w:rsidRPr="00B87567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345B1E" w:rsidRPr="00B87567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Расположение деталей фигуры в исходной конструкции (треугольники,</w:t>
      </w:r>
      <w:r w:rsidR="004E1A32"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таны</w:t>
      </w:r>
      <w:proofErr w:type="spellEnd"/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, уголки, спички). Части фигуры. Место заданной фигуры в конструкции.</w:t>
      </w:r>
    </w:p>
    <w:p w:rsidR="00345B1E" w:rsidRPr="00B87567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345B1E" w:rsidRPr="00B87567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Разрезание и составление фигур. Деление заданной фигуры на равные по площади части.</w:t>
      </w:r>
    </w:p>
    <w:p w:rsidR="00345B1E" w:rsidRPr="00B87567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Поиск заданных фигур в фигурах сложной конфигурации.</w:t>
      </w:r>
    </w:p>
    <w:p w:rsidR="00345B1E" w:rsidRPr="00B87567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задач, формирующих геометрическую наблюдательность.</w:t>
      </w:r>
    </w:p>
    <w:p w:rsidR="00345B1E" w:rsidRPr="00B87567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Распознавание (нахождение) окружности на орнаменте. Составление</w:t>
      </w:r>
      <w:r w:rsidR="004E1A32"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(вычерчивание) орнамента с использованием циркуля (по образцу, по собственному замыслу).</w:t>
      </w:r>
    </w:p>
    <w:p w:rsidR="00345B1E" w:rsidRPr="00B87567" w:rsidRDefault="00345B1E" w:rsidP="00345B1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</w:p>
    <w:p w:rsidR="00345B1E" w:rsidRPr="00B87567" w:rsidRDefault="00345B1E" w:rsidP="00345B1E">
      <w:p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>Универсальные</w:t>
      </w:r>
      <w:proofErr w:type="spellEnd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>учебные</w:t>
      </w:r>
      <w:proofErr w:type="spellEnd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>действия</w:t>
      </w:r>
      <w:proofErr w:type="spellEnd"/>
      <w:r w:rsidRPr="00B87567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345B1E" w:rsidRPr="00B87567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Сравнивать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разные приемы действий, </w:t>
      </w: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выбирать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удобные способы для выполнения конкретного задания.</w:t>
      </w:r>
    </w:p>
    <w:p w:rsidR="00345B1E" w:rsidRPr="00B87567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Моделировать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процессе совместного обсуждения алгоритм решения числового кроссворда; </w:t>
      </w: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использовать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его в ходе самостоятельной работы.</w:t>
      </w:r>
    </w:p>
    <w:p w:rsidR="00345B1E" w:rsidRPr="00B87567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Применять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изученные способы учебной работы и приёмы вычислений для работы с числовыми головоломками.</w:t>
      </w:r>
    </w:p>
    <w:p w:rsidR="00345B1E" w:rsidRPr="00B87567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Анализировать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правила игры. </w:t>
      </w: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Действовать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заданными правилами.</w:t>
      </w:r>
    </w:p>
    <w:p w:rsidR="00345B1E" w:rsidRPr="00B87567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Включаться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групповую работу. </w:t>
      </w: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Участвовать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в обсуждении проблемных вопросов, высказывать собственное мнение и аргументировать его.</w:t>
      </w:r>
    </w:p>
    <w:p w:rsidR="00345B1E" w:rsidRPr="00B87567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Выполнять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пробное учебное действие, </w:t>
      </w: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фиксировать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индивидуальное затруднение в пробном действии.</w:t>
      </w:r>
    </w:p>
    <w:p w:rsidR="00345B1E" w:rsidRPr="00B87567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Аргументировать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свою позицию в коммуникации, </w:t>
      </w: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учитывать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разные мнения,</w:t>
      </w:r>
    </w:p>
    <w:p w:rsidR="00345B1E" w:rsidRPr="00B87567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Использовать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 для обоснования своего суждения.</w:t>
      </w:r>
    </w:p>
    <w:p w:rsidR="00345B1E" w:rsidRPr="00B87567" w:rsidRDefault="00345B1E" w:rsidP="00345B1E">
      <w:pPr>
        <w:numPr>
          <w:ilvl w:val="0"/>
          <w:numId w:val="4"/>
        </w:numPr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Сопоставлять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полученный (промежуточный, итоговый) результат с заданным условием.</w:t>
      </w:r>
    </w:p>
    <w:p w:rsidR="00345B1E" w:rsidRPr="00B87567" w:rsidRDefault="00345B1E" w:rsidP="00345B1E">
      <w:pPr>
        <w:numPr>
          <w:ilvl w:val="0"/>
          <w:numId w:val="4"/>
        </w:num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Контролировать </w:t>
      </w:r>
      <w:r w:rsidRPr="00B87567">
        <w:rPr>
          <w:rFonts w:ascii="Times New Roman" w:eastAsia="Times New Roman" w:hAnsi="Times New Roman" w:cs="Times New Roman"/>
          <w:sz w:val="24"/>
          <w:szCs w:val="24"/>
          <w:lang w:val="ru-RU"/>
        </w:rPr>
        <w:t>свою деятельность: обнаруживать и исправлять ошибки.</w:t>
      </w:r>
    </w:p>
    <w:p w:rsidR="00345B1E" w:rsidRPr="00B87567" w:rsidRDefault="00345B1E" w:rsidP="00345B1E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270D" w:rsidRPr="00B87567" w:rsidRDefault="00EE270D" w:rsidP="00EE270D">
      <w:pPr>
        <w:tabs>
          <w:tab w:val="left" w:pos="1134"/>
        </w:tabs>
        <w:spacing w:after="0" w:line="240" w:lineRule="auto"/>
        <w:ind w:right="-314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7567">
        <w:rPr>
          <w:rFonts w:ascii="Times New Roman" w:hAnsi="Times New Roman"/>
          <w:sz w:val="24"/>
          <w:szCs w:val="24"/>
          <w:lang w:val="ru-RU"/>
        </w:rPr>
        <w:t>Система оценки достижения планируемых результатов осуществляется в соответствии с локальным актом школы «Положение об оценивании достижений планируемых результатов обучающихся».</w:t>
      </w:r>
    </w:p>
    <w:p w:rsidR="00EE270D" w:rsidRPr="00B87567" w:rsidRDefault="00EE270D" w:rsidP="00EE27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87567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</w:p>
    <w:p w:rsidR="00EE270D" w:rsidRPr="00B87567" w:rsidRDefault="00EE270D" w:rsidP="00EE27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756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Формы </w:t>
      </w:r>
      <w:r w:rsidRPr="00B8756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8756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организации и виды деятельности:</w:t>
      </w:r>
    </w:p>
    <w:p w:rsidR="00EE270D" w:rsidRPr="00B87567" w:rsidRDefault="00EE270D" w:rsidP="00D1391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B87567">
        <w:rPr>
          <w:color w:val="333333"/>
        </w:rPr>
        <w:t>беседы;</w:t>
      </w:r>
    </w:p>
    <w:p w:rsidR="00EE270D" w:rsidRPr="00B87567" w:rsidRDefault="00EE270D" w:rsidP="00D1391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B87567">
        <w:rPr>
          <w:color w:val="333333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EE270D" w:rsidRPr="00B87567" w:rsidRDefault="00EE270D" w:rsidP="00D1391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B87567">
        <w:rPr>
          <w:color w:val="333333"/>
        </w:rPr>
        <w:t>самостоятельная работа (индивидуальная и групповая) по работе с различными словарями;</w:t>
      </w:r>
    </w:p>
    <w:p w:rsidR="00EE270D" w:rsidRPr="00B87567" w:rsidRDefault="00D13919" w:rsidP="00D1391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B87567">
        <w:rPr>
          <w:color w:val="333333"/>
        </w:rPr>
        <w:t>составление мини-проектов.</w:t>
      </w:r>
    </w:p>
    <w:p w:rsidR="00345B1E" w:rsidRPr="00B87567" w:rsidRDefault="00345B1E" w:rsidP="00345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772A" w:rsidRPr="00B87567" w:rsidRDefault="00345B1E" w:rsidP="00A1772A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87567">
        <w:rPr>
          <w:b/>
          <w:bCs/>
        </w:rPr>
        <w:t xml:space="preserve">      </w:t>
      </w:r>
      <w:r w:rsidR="00A1772A" w:rsidRPr="00B87567">
        <w:rPr>
          <w:b/>
        </w:rPr>
        <w:t>ТЕМАТИЧЕСКОЕ ПЛАНИРОВАНИЕ</w:t>
      </w:r>
    </w:p>
    <w:p w:rsidR="00345B1E" w:rsidRPr="00B87567" w:rsidRDefault="00345B1E" w:rsidP="00A177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56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45B1E" w:rsidRPr="00B87567" w:rsidRDefault="00345B1E" w:rsidP="00345B1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10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076"/>
        <w:gridCol w:w="1012"/>
        <w:gridCol w:w="2248"/>
      </w:tblGrid>
      <w:tr w:rsidR="00A1772A" w:rsidRPr="00B87567" w:rsidTr="00A1772A">
        <w:trPr>
          <w:trHeight w:val="48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772A" w:rsidRPr="00B87567" w:rsidRDefault="00A1772A" w:rsidP="00787E45">
            <w:pPr>
              <w:pStyle w:val="a7"/>
              <w:ind w:left="-142" w:hanging="55"/>
              <w:jc w:val="center"/>
              <w:rPr>
                <w:b/>
                <w:bCs/>
              </w:rPr>
            </w:pPr>
            <w:r w:rsidRPr="00B87567">
              <w:rPr>
                <w:b/>
                <w:bCs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1772A" w:rsidRPr="00B87567" w:rsidRDefault="00A1772A" w:rsidP="00787E45">
            <w:pPr>
              <w:pStyle w:val="a7"/>
              <w:ind w:hanging="55"/>
              <w:jc w:val="center"/>
              <w:rPr>
                <w:b/>
                <w:bCs/>
              </w:rPr>
            </w:pPr>
            <w:r w:rsidRPr="00B87567">
              <w:rPr>
                <w:b/>
                <w:bCs/>
              </w:rPr>
              <w:t xml:space="preserve">Тема занятия </w:t>
            </w:r>
          </w:p>
          <w:p w:rsidR="00A1772A" w:rsidRPr="00B87567" w:rsidRDefault="00A1772A" w:rsidP="00787E45">
            <w:pPr>
              <w:pStyle w:val="a7"/>
              <w:ind w:hanging="55"/>
              <w:jc w:val="center"/>
              <w:rPr>
                <w:b/>
                <w:bCs/>
              </w:rPr>
            </w:pPr>
            <w:r w:rsidRPr="00B87567">
              <w:rPr>
                <w:b/>
                <w:bCs/>
              </w:rPr>
              <w:t>Наименование разделов и тем программы</w:t>
            </w:r>
          </w:p>
          <w:p w:rsidR="00A1772A" w:rsidRPr="00B87567" w:rsidRDefault="00A1772A" w:rsidP="00787E45">
            <w:pPr>
              <w:pStyle w:val="a7"/>
              <w:ind w:hanging="55"/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772A" w:rsidRPr="00B87567" w:rsidRDefault="00A1772A" w:rsidP="00787E45">
            <w:pPr>
              <w:pStyle w:val="a7"/>
              <w:ind w:hanging="55"/>
              <w:jc w:val="center"/>
              <w:rPr>
                <w:b/>
                <w:bCs/>
              </w:rPr>
            </w:pPr>
            <w:r w:rsidRPr="00B87567">
              <w:rPr>
                <w:b/>
                <w:bCs/>
              </w:rPr>
              <w:t>Кол-во часов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772A" w:rsidRPr="00B87567" w:rsidRDefault="00A1772A" w:rsidP="00787E45">
            <w:pPr>
              <w:pStyle w:val="a7"/>
              <w:ind w:hanging="55"/>
              <w:jc w:val="center"/>
              <w:rPr>
                <w:b/>
                <w:bCs/>
              </w:rPr>
            </w:pPr>
            <w:r w:rsidRPr="00B87567">
              <w:rPr>
                <w:b/>
                <w:color w:val="000000"/>
                <w:w w:val="97"/>
              </w:rPr>
              <w:t xml:space="preserve">Электронные </w:t>
            </w:r>
            <w:r w:rsidRPr="00B87567">
              <w:br/>
            </w:r>
            <w:r w:rsidRPr="00B87567">
              <w:rPr>
                <w:b/>
                <w:color w:val="000000"/>
                <w:w w:val="97"/>
              </w:rPr>
              <w:t xml:space="preserve">(цифровые) </w:t>
            </w:r>
            <w:r w:rsidRPr="00B87567">
              <w:br/>
            </w:r>
            <w:r w:rsidRPr="00B87567">
              <w:rPr>
                <w:b/>
                <w:color w:val="000000"/>
                <w:w w:val="97"/>
              </w:rPr>
              <w:t>образовательные ресурсы</w:t>
            </w:r>
          </w:p>
        </w:tc>
      </w:tr>
      <w:tr w:rsidR="00345B1E" w:rsidRPr="003F3653" w:rsidTr="00A1772A">
        <w:trPr>
          <w:trHeight w:val="28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B87567" w:rsidRDefault="003F3653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Вводный инструктаж по технике безопасности во время проведения кружка «Математика и конструирование»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345B1E"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учащихся с основным содержанием курса.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A1772A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3F3653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3F3653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3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3F3653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3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Точка. Линия.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3F3653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3F3653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3F3653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3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3F3653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3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бумаги.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3F3653" w:rsidRDefault="001B1627" w:rsidP="001B162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B87567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3F3653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3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Практическая </w:t>
            </w: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3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B87567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B87567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B87567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B87567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B87567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B87567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B87567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345B1E" w:rsidRPr="00B87567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5B1E" w:rsidRPr="00B87567" w:rsidRDefault="00345B1E" w:rsidP="00345B1E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345B1E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B1E" w:rsidRPr="00B87567" w:rsidRDefault="001B1627" w:rsidP="00345B1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3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1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25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24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23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3F3653" w:rsidRDefault="003F365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Повторный</w:t>
            </w:r>
            <w:r w:rsidRPr="003F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инструктаж по технике безопасности во время проведения кружка «Математика и конструирование»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7A19B3" w:rsidRPr="003F3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Ломаная. </w:t>
            </w:r>
            <w:r w:rsidR="007A19B3"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19B3" w:rsidRPr="003F36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A19B3"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22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25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21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33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35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38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28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27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29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геометрического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треугольников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7A19B3" w:rsidRPr="00B87567" w:rsidTr="00A1772A">
        <w:trPr>
          <w:trHeight w:val="54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9B3" w:rsidRPr="00B87567" w:rsidRDefault="007A19B3" w:rsidP="007A19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«Домик» с использованием геометрического набора треугольников.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7A19B3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9B3" w:rsidRPr="00B87567" w:rsidRDefault="001B1627" w:rsidP="007A19B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1B1627" w:rsidRPr="00B87567" w:rsidTr="00A1772A">
        <w:trPr>
          <w:trHeight w:val="53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627" w:rsidRPr="00B87567" w:rsidRDefault="001B1627" w:rsidP="007A19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«Чайник» с использованием геометрического набора треугольников.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1B1627" w:rsidRPr="00B87567" w:rsidTr="00A1772A">
        <w:trPr>
          <w:trHeight w:val="52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627" w:rsidRPr="00B87567" w:rsidRDefault="001B1627" w:rsidP="007A19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«Чайник» с использованием геометрического набора треугольников.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1B1627" w:rsidRPr="00B87567" w:rsidTr="00A1772A">
        <w:trPr>
          <w:trHeight w:val="52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627" w:rsidRPr="00B87567" w:rsidRDefault="001B1627" w:rsidP="007A19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«Ракета» с использованием геометрического набора треугольников.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1B1627" w:rsidRPr="00B87567" w:rsidTr="00A1772A">
        <w:trPr>
          <w:trHeight w:val="53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 w:rsidP="007A1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627" w:rsidRPr="00B87567" w:rsidRDefault="001B1627" w:rsidP="007A19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«Ракета» с использованием геометрического набора треугольников.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1B1627" w:rsidRPr="00B87567" w:rsidTr="00A1772A">
        <w:trPr>
          <w:trHeight w:val="51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 w:rsidP="00345B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627" w:rsidRPr="00B87567" w:rsidRDefault="001B1627" w:rsidP="00345B1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набора «Геометрическая мозаика». Изготовление аппликаций с использованием набора «Геометрическая мозаика».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  <w:tr w:rsidR="001B1627" w:rsidRPr="00B87567" w:rsidTr="00A1772A">
        <w:trPr>
          <w:trHeight w:val="22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 w:rsidP="00345B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1627" w:rsidRPr="00B87567" w:rsidRDefault="001B1627" w:rsidP="00345B1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 w:rsidP="00A1772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627" w:rsidRPr="00B87567" w:rsidRDefault="001B1627"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8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schoolcollection</w:t>
            </w:r>
            <w:proofErr w:type="spellEnd"/>
          </w:p>
        </w:tc>
      </w:tr>
    </w:tbl>
    <w:p w:rsidR="00C9485F" w:rsidRPr="00B87567" w:rsidRDefault="00C9485F"/>
    <w:p w:rsidR="00B87567" w:rsidRPr="00B87567" w:rsidRDefault="00B87567">
      <w:r w:rsidRPr="00B87567">
        <w:br w:type="page"/>
      </w:r>
    </w:p>
    <w:p w:rsidR="00B87567" w:rsidRPr="00B87567" w:rsidRDefault="00B87567" w:rsidP="00B8756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B87567" w:rsidRPr="00B87567" w:rsidRDefault="00B87567" w:rsidP="00B8756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sz w:val="24"/>
          <w:szCs w:val="24"/>
          <w:lang w:val="ru-RU"/>
        </w:rPr>
        <w:t xml:space="preserve">к рабочей программе курса </w:t>
      </w:r>
    </w:p>
    <w:p w:rsidR="00B87567" w:rsidRPr="00B87567" w:rsidRDefault="00B87567" w:rsidP="00B8756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деятельности </w:t>
      </w:r>
    </w:p>
    <w:p w:rsidR="00B87567" w:rsidRPr="00B87567" w:rsidRDefault="00B87567" w:rsidP="00B8756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4594C" w:rsidRPr="0094594C">
        <w:rPr>
          <w:rFonts w:ascii="Times New Roman" w:hAnsi="Times New Roman" w:cs="Times New Roman"/>
          <w:sz w:val="24"/>
          <w:szCs w:val="24"/>
          <w:lang w:val="ru-RU"/>
        </w:rPr>
        <w:t>Математика и конструирование</w:t>
      </w:r>
      <w:r w:rsidRPr="00B8756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6037F9">
        <w:rPr>
          <w:rFonts w:ascii="Times New Roman" w:hAnsi="Times New Roman" w:cs="Times New Roman"/>
          <w:sz w:val="24"/>
          <w:szCs w:val="24"/>
          <w:lang w:val="ru-RU"/>
        </w:rPr>
        <w:t>1Б</w:t>
      </w:r>
      <w:r w:rsidRPr="00B87567">
        <w:rPr>
          <w:rFonts w:ascii="Times New Roman" w:hAnsi="Times New Roman" w:cs="Times New Roman"/>
          <w:sz w:val="24"/>
          <w:szCs w:val="24"/>
          <w:lang w:val="ru-RU"/>
        </w:rPr>
        <w:t xml:space="preserve"> класса,</w:t>
      </w:r>
    </w:p>
    <w:p w:rsidR="00B87567" w:rsidRPr="00B87567" w:rsidRDefault="00B87567" w:rsidP="00B8756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7567">
        <w:rPr>
          <w:rFonts w:ascii="Times New Roman" w:hAnsi="Times New Roman" w:cs="Times New Roman"/>
          <w:sz w:val="24"/>
          <w:szCs w:val="24"/>
          <w:lang w:val="ru-RU"/>
        </w:rPr>
        <w:t>утверждённой</w:t>
      </w:r>
      <w:proofErr w:type="gramEnd"/>
      <w:r w:rsidRPr="00B87567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директора </w:t>
      </w:r>
    </w:p>
    <w:p w:rsidR="00B87567" w:rsidRPr="00B87567" w:rsidRDefault="00B87567" w:rsidP="00B87567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sz w:val="24"/>
          <w:szCs w:val="24"/>
          <w:lang w:val="ru-RU"/>
        </w:rPr>
        <w:t>№ 43/1 от 31.08.2023</w:t>
      </w:r>
    </w:p>
    <w:p w:rsidR="00B87567" w:rsidRPr="00B87567" w:rsidRDefault="00B87567" w:rsidP="00B87567">
      <w:pPr>
        <w:ind w:left="-284" w:firstLine="28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7567" w:rsidRPr="00B87567" w:rsidRDefault="00B87567" w:rsidP="00B87567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 курса</w:t>
      </w:r>
    </w:p>
    <w:p w:rsidR="00B87567" w:rsidRPr="00B87567" w:rsidRDefault="00B87567" w:rsidP="00B87567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7567">
        <w:rPr>
          <w:rFonts w:ascii="Times New Roman" w:hAnsi="Times New Roman" w:cs="Times New Roman"/>
          <w:b/>
          <w:sz w:val="24"/>
          <w:szCs w:val="24"/>
          <w:lang w:val="ru-RU"/>
        </w:rPr>
        <w:t>внеурочной деятельности «</w:t>
      </w:r>
      <w:r w:rsidR="0094594C" w:rsidRPr="0094594C">
        <w:rPr>
          <w:rFonts w:ascii="Times New Roman" w:hAnsi="Times New Roman" w:cs="Times New Roman"/>
          <w:b/>
          <w:sz w:val="24"/>
          <w:szCs w:val="24"/>
          <w:lang w:val="ru-RU"/>
        </w:rPr>
        <w:t>Математика и конструирование</w:t>
      </w:r>
      <w:r w:rsidRPr="00B875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6037F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Start"/>
      <w:r w:rsidR="009459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037F9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End"/>
      <w:r w:rsidRPr="00B875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 </w:t>
      </w:r>
    </w:p>
    <w:p w:rsidR="00B87567" w:rsidRPr="00B87567" w:rsidRDefault="00B87567" w:rsidP="00B87567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B87567" w:rsidRPr="00B87567" w:rsidRDefault="00B87567" w:rsidP="00B875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7567"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r w:rsidRPr="00B87567">
        <w:rPr>
          <w:rFonts w:ascii="Times New Roman" w:hAnsi="Times New Roman" w:cs="Times New Roman"/>
          <w:sz w:val="24"/>
          <w:szCs w:val="24"/>
        </w:rPr>
        <w:t xml:space="preserve">: </w:t>
      </w:r>
      <w:r w:rsidRPr="00B87567">
        <w:rPr>
          <w:rFonts w:ascii="Times New Roman" w:hAnsi="Times New Roman" w:cs="Times New Roman"/>
          <w:sz w:val="24"/>
          <w:szCs w:val="24"/>
          <w:lang w:val="ru-RU"/>
        </w:rPr>
        <w:t>Егорченкова Ольга Васильевна</w:t>
      </w:r>
      <w:r w:rsidRPr="00B875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567" w:rsidRPr="00B87567" w:rsidRDefault="00B87567" w:rsidP="00B87567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36"/>
        <w:gridCol w:w="1691"/>
        <w:gridCol w:w="5295"/>
      </w:tblGrid>
      <w:tr w:rsidR="00B87567" w:rsidRPr="00B87567" w:rsidTr="00556720">
        <w:trPr>
          <w:trHeight w:val="554"/>
        </w:trPr>
        <w:tc>
          <w:tcPr>
            <w:tcW w:w="1536" w:type="dxa"/>
            <w:vAlign w:val="center"/>
          </w:tcPr>
          <w:p w:rsidR="00B87567" w:rsidRPr="00B87567" w:rsidRDefault="00B87567" w:rsidP="0055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567" w:rsidRPr="00B87567" w:rsidRDefault="00B87567" w:rsidP="0055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691" w:type="dxa"/>
            <w:vAlign w:val="center"/>
          </w:tcPr>
          <w:p w:rsidR="00B87567" w:rsidRPr="00B87567" w:rsidRDefault="00B87567" w:rsidP="0055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295" w:type="dxa"/>
            <w:vAlign w:val="center"/>
          </w:tcPr>
          <w:p w:rsidR="00B87567" w:rsidRPr="00B87567" w:rsidRDefault="00B87567" w:rsidP="0055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56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</w:tr>
      <w:tr w:rsidR="00B87567" w:rsidRPr="003F3653" w:rsidTr="00556720">
        <w:trPr>
          <w:trHeight w:val="265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7C7BA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Вводный инструктаж по технике безопасности во время проведения кружка «Математика и конструирование»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B87567"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учащихся с основным содержанием курса.</w:t>
            </w:r>
          </w:p>
        </w:tc>
      </w:tr>
      <w:tr w:rsidR="00B87567" w:rsidRPr="00B87567" w:rsidTr="00556720">
        <w:trPr>
          <w:trHeight w:val="285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548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318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336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7567" w:rsidRPr="00B87567" w:rsidTr="00556720">
        <w:trPr>
          <w:trHeight w:val="214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7567" w:rsidRPr="00B87567" w:rsidTr="00556720">
        <w:trPr>
          <w:trHeight w:val="91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7567" w:rsidRPr="00B87567" w:rsidTr="00556720">
        <w:trPr>
          <w:trHeight w:val="253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274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439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287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179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  </w:t>
            </w:r>
          </w:p>
        </w:tc>
      </w:tr>
      <w:tr w:rsidR="00B87567" w:rsidRPr="00B87567" w:rsidTr="00556720">
        <w:trPr>
          <w:trHeight w:val="199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</w:tr>
      <w:tr w:rsidR="00B87567" w:rsidRPr="00B87567" w:rsidTr="00556720">
        <w:trPr>
          <w:trHeight w:val="90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B87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B87567" w:rsidRDefault="00B87567" w:rsidP="00BB3054">
            <w:pPr>
              <w:tabs>
                <w:tab w:val="left" w:pos="1851"/>
              </w:tabs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87567" w:rsidRPr="00B87567" w:rsidTr="00556720">
        <w:trPr>
          <w:trHeight w:val="354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B87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B87567" w:rsidRDefault="00B87567" w:rsidP="00BB3054">
            <w:pPr>
              <w:tabs>
                <w:tab w:val="left" w:pos="1646"/>
              </w:tabs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  <w:r w:rsidR="00BB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87567" w:rsidRPr="00B87567" w:rsidTr="00556720">
        <w:trPr>
          <w:trHeight w:val="104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B87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 </w:t>
            </w: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</w:tr>
      <w:tr w:rsidR="00B87567" w:rsidRPr="007C7BA7" w:rsidTr="00556720">
        <w:trPr>
          <w:trHeight w:val="70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B87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7C7BA7" w:rsidRDefault="007C7BA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Повторный</w:t>
            </w:r>
            <w:r w:rsidRPr="003F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инструктаж по технике безопасности во время проведения кружка «Математика и конструирование»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B87567" w:rsidRPr="007C7B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Ломаная. </w:t>
            </w:r>
            <w:r w:rsidR="00B87567"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7567" w:rsidRPr="007C7B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7567"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567" w:rsidRPr="00B87567" w:rsidTr="00556720">
        <w:trPr>
          <w:trHeight w:val="70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B87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</w:tr>
      <w:tr w:rsidR="00B87567" w:rsidRPr="00B87567" w:rsidTr="00556720">
        <w:trPr>
          <w:trHeight w:val="320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B87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4A0802" w:rsidRDefault="00B87567" w:rsidP="00BB3054">
            <w:pPr>
              <w:tabs>
                <w:tab w:val="center" w:pos="2560"/>
              </w:tabs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</w:t>
            </w:r>
            <w:proofErr w:type="spellEnd"/>
            <w:r w:rsidRPr="004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3054" w:rsidRPr="004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87567" w:rsidRPr="00B87567" w:rsidTr="00556720">
        <w:trPr>
          <w:trHeight w:val="198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B87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4A0802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</w:t>
            </w:r>
            <w:proofErr w:type="spellEnd"/>
            <w:r w:rsidRPr="004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166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B87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4A0802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4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548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  <w:r w:rsidRPr="00B87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274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146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70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ind w:firstLine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7567" w:rsidRPr="00B87567" w:rsidTr="00556720">
        <w:trPr>
          <w:trHeight w:val="70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геометрического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треугольников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</w:tr>
      <w:tr w:rsidR="00B87567" w:rsidRPr="00775905" w:rsidTr="00556720">
        <w:trPr>
          <w:trHeight w:val="70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«Домик» с использованием геометрического набора треугольников.</w:t>
            </w:r>
          </w:p>
        </w:tc>
      </w:tr>
      <w:tr w:rsidR="00B87567" w:rsidRPr="00775905" w:rsidTr="00556720">
        <w:trPr>
          <w:trHeight w:val="70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«Чайник» с использованием геометрического набора треугольников.</w:t>
            </w:r>
          </w:p>
        </w:tc>
      </w:tr>
      <w:tr w:rsidR="00B87567" w:rsidRPr="00775905" w:rsidTr="00556720">
        <w:trPr>
          <w:trHeight w:val="104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«Чайник» с использованием геометрического набора треугольников.</w:t>
            </w:r>
          </w:p>
        </w:tc>
      </w:tr>
      <w:tr w:rsidR="00B87567" w:rsidRPr="00775905" w:rsidTr="00556720">
        <w:trPr>
          <w:trHeight w:val="70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«Ракета» с использованием геометрического набора треугольников.</w:t>
            </w:r>
          </w:p>
        </w:tc>
      </w:tr>
      <w:tr w:rsidR="00B87567" w:rsidRPr="00775905" w:rsidTr="00556720">
        <w:trPr>
          <w:trHeight w:val="119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аппликаций «Ракета» с использованием геометрического набора треугольников.</w:t>
            </w:r>
          </w:p>
        </w:tc>
      </w:tr>
      <w:tr w:rsidR="00B87567" w:rsidRPr="00775905" w:rsidTr="00556720">
        <w:trPr>
          <w:trHeight w:val="93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B87567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набора «Геометрическая мозаика». Изготовление аппликаций с использованием набора «Геометрическая мозаика».</w:t>
            </w:r>
          </w:p>
        </w:tc>
      </w:tr>
      <w:tr w:rsidR="00B87567" w:rsidRPr="00C44A23" w:rsidTr="00556720">
        <w:trPr>
          <w:trHeight w:val="281"/>
        </w:trPr>
        <w:tc>
          <w:tcPr>
            <w:tcW w:w="1536" w:type="dxa"/>
            <w:vAlign w:val="center"/>
          </w:tcPr>
          <w:p w:rsidR="00B87567" w:rsidRPr="00B87567" w:rsidRDefault="00B87567" w:rsidP="00B87567">
            <w:pPr>
              <w:pStyle w:val="a3"/>
              <w:numPr>
                <w:ilvl w:val="0"/>
                <w:numId w:val="7"/>
              </w:numPr>
              <w:spacing w:before="118" w:after="0"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B87567" w:rsidRPr="00B87567" w:rsidRDefault="00B87567" w:rsidP="0055672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</w:pPr>
          </w:p>
        </w:tc>
        <w:tc>
          <w:tcPr>
            <w:tcW w:w="5295" w:type="dxa"/>
          </w:tcPr>
          <w:p w:rsidR="00B87567" w:rsidRPr="00086B80" w:rsidRDefault="00B87567" w:rsidP="00556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56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</w:tr>
    </w:tbl>
    <w:p w:rsidR="00345B1E" w:rsidRPr="00B87567" w:rsidRDefault="00345B1E">
      <w:pPr>
        <w:rPr>
          <w:lang w:val="ru-RU"/>
        </w:rPr>
      </w:pPr>
    </w:p>
    <w:sectPr w:rsidR="00345B1E" w:rsidRPr="00B8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569"/>
    <w:multiLevelType w:val="multilevel"/>
    <w:tmpl w:val="D23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D4A4D"/>
    <w:multiLevelType w:val="hybridMultilevel"/>
    <w:tmpl w:val="B900CCC2"/>
    <w:lvl w:ilvl="0" w:tplc="19B464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DA42E7"/>
    <w:multiLevelType w:val="hybridMultilevel"/>
    <w:tmpl w:val="C06C7EA4"/>
    <w:lvl w:ilvl="0" w:tplc="7D3244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02412A"/>
    <w:multiLevelType w:val="hybridMultilevel"/>
    <w:tmpl w:val="6FE2A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2D"/>
    <w:rsid w:val="001B1627"/>
    <w:rsid w:val="001F09DB"/>
    <w:rsid w:val="0030772D"/>
    <w:rsid w:val="00345B1E"/>
    <w:rsid w:val="003F3653"/>
    <w:rsid w:val="004A0802"/>
    <w:rsid w:val="004E1A32"/>
    <w:rsid w:val="005C4094"/>
    <w:rsid w:val="006037F9"/>
    <w:rsid w:val="00775905"/>
    <w:rsid w:val="007A19B3"/>
    <w:rsid w:val="007B6B6E"/>
    <w:rsid w:val="007C7BA7"/>
    <w:rsid w:val="0094594C"/>
    <w:rsid w:val="009F4744"/>
    <w:rsid w:val="00A1772A"/>
    <w:rsid w:val="00B87567"/>
    <w:rsid w:val="00BB3054"/>
    <w:rsid w:val="00C9485F"/>
    <w:rsid w:val="00CA7380"/>
    <w:rsid w:val="00D13919"/>
    <w:rsid w:val="00DB0E21"/>
    <w:rsid w:val="00EE270D"/>
    <w:rsid w:val="00F0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1E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45B1E"/>
    <w:pPr>
      <w:ind w:left="720"/>
      <w:contextualSpacing/>
    </w:pPr>
    <w:rPr>
      <w:rFonts w:eastAsiaTheme="minorHAnsi"/>
      <w:lang w:val="ru-RU"/>
    </w:rPr>
  </w:style>
  <w:style w:type="paragraph" w:styleId="a4">
    <w:name w:val="No Spacing"/>
    <w:uiPriority w:val="1"/>
    <w:qFormat/>
    <w:rsid w:val="00EE27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link w:val="a6"/>
    <w:uiPriority w:val="99"/>
    <w:unhideWhenUsed/>
    <w:rsid w:val="00EE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бычный (веб) Знак"/>
    <w:link w:val="a5"/>
    <w:uiPriority w:val="99"/>
    <w:rsid w:val="00A17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A177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8">
    <w:name w:val="Table Grid"/>
    <w:basedOn w:val="a1"/>
    <w:uiPriority w:val="59"/>
    <w:rsid w:val="00B875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1E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45B1E"/>
    <w:pPr>
      <w:ind w:left="720"/>
      <w:contextualSpacing/>
    </w:pPr>
    <w:rPr>
      <w:rFonts w:eastAsiaTheme="minorHAnsi"/>
      <w:lang w:val="ru-RU"/>
    </w:rPr>
  </w:style>
  <w:style w:type="paragraph" w:styleId="a4">
    <w:name w:val="No Spacing"/>
    <w:uiPriority w:val="1"/>
    <w:qFormat/>
    <w:rsid w:val="00EE27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link w:val="a6"/>
    <w:uiPriority w:val="99"/>
    <w:unhideWhenUsed/>
    <w:rsid w:val="00EE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бычный (веб) Знак"/>
    <w:link w:val="a5"/>
    <w:uiPriority w:val="99"/>
    <w:rsid w:val="00A17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A177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8">
    <w:name w:val="Table Grid"/>
    <w:basedOn w:val="a1"/>
    <w:uiPriority w:val="59"/>
    <w:rsid w:val="00B875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8</cp:revision>
  <dcterms:created xsi:type="dcterms:W3CDTF">2023-09-30T19:16:00Z</dcterms:created>
  <dcterms:modified xsi:type="dcterms:W3CDTF">2024-04-03T18:12:00Z</dcterms:modified>
</cp:coreProperties>
</file>